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956" w:rsidRPr="00622E67" w:rsidRDefault="00C41956" w:rsidP="00C41956">
      <w:pPr>
        <w:keepNext/>
        <w:ind w:left="-180" w:right="-234"/>
        <w:jc w:val="both"/>
        <w:outlineLvl w:val="6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</w:t>
      </w:r>
      <w:r w:rsidR="00054B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1E22D6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ỦY </w:t>
      </w:r>
      <w:r w:rsidRPr="00622E67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 xml:space="preserve">AN </w:t>
      </w:r>
      <w:r w:rsidRPr="00622E67"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 xml:space="preserve">HÂN </w:t>
      </w:r>
      <w:r w:rsidRPr="00622E67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ÂN</w:t>
      </w:r>
      <w:r w:rsidRPr="00622E6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22E67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C41956" w:rsidRDefault="002E726A" w:rsidP="00C41956">
      <w:pPr>
        <w:keepNext/>
        <w:ind w:right="-234"/>
        <w:jc w:val="both"/>
        <w:outlineLvl w:val="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1E22D6">
        <w:rPr>
          <w:rFonts w:ascii="Times New Roman" w:hAnsi="Times New Roman"/>
          <w:sz w:val="26"/>
          <w:szCs w:val="26"/>
        </w:rPr>
        <w:t xml:space="preserve">       </w:t>
      </w:r>
      <w:r w:rsidR="00C41956" w:rsidRPr="00622E67">
        <w:rPr>
          <w:rFonts w:ascii="Times New Roman" w:hAnsi="Times New Roman"/>
          <w:sz w:val="26"/>
          <w:szCs w:val="26"/>
        </w:rPr>
        <w:t>HUYỆN BÌNH CHÁNH</w:t>
      </w:r>
      <w:r w:rsidR="00C41956" w:rsidRPr="005F0F9B">
        <w:rPr>
          <w:rFonts w:ascii="Times New Roman" w:hAnsi="Times New Roman"/>
          <w:b/>
          <w:sz w:val="26"/>
          <w:szCs w:val="26"/>
        </w:rPr>
        <w:t xml:space="preserve"> </w:t>
      </w:r>
      <w:r w:rsidR="00C41956">
        <w:rPr>
          <w:rFonts w:ascii="Times New Roman" w:hAnsi="Times New Roman"/>
          <w:b/>
          <w:sz w:val="26"/>
          <w:szCs w:val="26"/>
        </w:rPr>
        <w:t xml:space="preserve">                 </w:t>
      </w:r>
      <w:proofErr w:type="spellStart"/>
      <w:r w:rsidR="00C41956" w:rsidRPr="00622E67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="00C41956" w:rsidRPr="00622E6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14E47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="00914E47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="00914E47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="00914E47">
        <w:rPr>
          <w:rFonts w:ascii="Times New Roman" w:hAnsi="Times New Roman"/>
          <w:b/>
          <w:sz w:val="26"/>
          <w:szCs w:val="26"/>
        </w:rPr>
        <w:t xml:space="preserve"> d</w:t>
      </w:r>
      <w:r w:rsidR="00C41956" w:rsidRPr="00622E67">
        <w:rPr>
          <w:rFonts w:ascii="Times New Roman" w:hAnsi="Times New Roman"/>
          <w:b/>
          <w:sz w:val="26"/>
          <w:szCs w:val="26"/>
        </w:rPr>
        <w:t xml:space="preserve">o - </w:t>
      </w:r>
      <w:proofErr w:type="spellStart"/>
      <w:r w:rsidR="00C41956" w:rsidRPr="00622E67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="00C41956" w:rsidRPr="00622E6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14E47">
        <w:rPr>
          <w:rFonts w:ascii="Times New Roman" w:hAnsi="Times New Roman"/>
          <w:b/>
          <w:sz w:val="26"/>
          <w:szCs w:val="26"/>
        </w:rPr>
        <w:t>p</w:t>
      </w:r>
      <w:r w:rsidR="00C41956" w:rsidRPr="00622E67">
        <w:rPr>
          <w:rFonts w:ascii="Times New Roman" w:hAnsi="Times New Roman"/>
          <w:b/>
          <w:sz w:val="26"/>
          <w:szCs w:val="26"/>
        </w:rPr>
        <w:t>húc</w:t>
      </w:r>
      <w:proofErr w:type="spellEnd"/>
    </w:p>
    <w:p w:rsidR="00C41956" w:rsidRPr="00622E67" w:rsidRDefault="001C6A00" w:rsidP="00C41956">
      <w:pPr>
        <w:keepNext/>
        <w:ind w:right="-234"/>
        <w:jc w:val="both"/>
        <w:outlineLvl w:val="6"/>
        <w:rPr>
          <w:rFonts w:ascii="Times New Roman" w:hAnsi="Times New Roman"/>
          <w:b/>
          <w:sz w:val="26"/>
          <w:szCs w:val="26"/>
        </w:rPr>
      </w:pPr>
      <w:r w:rsidRPr="00622E67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24B19" wp14:editId="0EE7A845">
                <wp:simplePos x="0" y="0"/>
                <wp:positionH relativeFrom="column">
                  <wp:posOffset>2898140</wp:posOffset>
                </wp:positionH>
                <wp:positionV relativeFrom="paragraph">
                  <wp:posOffset>12700</wp:posOffset>
                </wp:positionV>
                <wp:extent cx="21050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7C8B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pt,1pt" to="393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"/>
            </w:pict>
          </mc:Fallback>
        </mc:AlternateContent>
      </w:r>
      <w:r w:rsidR="00C41956" w:rsidRPr="00622E67">
        <w:rPr>
          <w:rFonts w:ascii="Times New Roman" w:hAnsi="Times New Roman"/>
          <w:b/>
          <w:sz w:val="26"/>
          <w:szCs w:val="26"/>
        </w:rPr>
        <w:t xml:space="preserve">TRƯỜNG </w:t>
      </w:r>
      <w:r w:rsidR="00C41956">
        <w:rPr>
          <w:rFonts w:ascii="Times New Roman" w:hAnsi="Times New Roman"/>
          <w:b/>
          <w:sz w:val="26"/>
          <w:szCs w:val="26"/>
        </w:rPr>
        <w:t>BỒI DƯỠNG GIÁO DỤC</w:t>
      </w:r>
      <w:r w:rsidR="00C41956" w:rsidRPr="00622E67">
        <w:rPr>
          <w:rFonts w:ascii="Times New Roman" w:hAnsi="Times New Roman"/>
          <w:b/>
          <w:sz w:val="26"/>
          <w:szCs w:val="26"/>
        </w:rPr>
        <w:t xml:space="preserve">  </w:t>
      </w:r>
      <w:r w:rsidR="00C41956">
        <w:rPr>
          <w:rFonts w:ascii="Times New Roman" w:hAnsi="Times New Roman"/>
          <w:b/>
          <w:sz w:val="26"/>
          <w:szCs w:val="26"/>
        </w:rPr>
        <w:t xml:space="preserve">            </w:t>
      </w:r>
    </w:p>
    <w:p w:rsidR="00C41956" w:rsidRPr="002E726A" w:rsidRDefault="001C6A00" w:rsidP="00C41956">
      <w:pPr>
        <w:spacing w:before="180"/>
        <w:ind w:left="-180"/>
        <w:jc w:val="both"/>
        <w:rPr>
          <w:rFonts w:ascii="Times New Roman" w:hAnsi="Times New Roman"/>
          <w:i/>
          <w:iCs/>
          <w:sz w:val="26"/>
          <w:szCs w:val="26"/>
        </w:rPr>
      </w:pPr>
      <w:r w:rsidRPr="00622E6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7C6AD" wp14:editId="5AFDC445">
                <wp:simplePos x="0" y="0"/>
                <wp:positionH relativeFrom="column">
                  <wp:posOffset>851437</wp:posOffset>
                </wp:positionH>
                <wp:positionV relativeFrom="paragraph">
                  <wp:posOffset>5715</wp:posOffset>
                </wp:positionV>
                <wp:extent cx="845820" cy="0"/>
                <wp:effectExtent l="0" t="0" r="3048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3F04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.45pt" to="13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Q5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z6fzC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"/>
            </w:pict>
          </mc:Fallback>
        </mc:AlternateContent>
      </w:r>
      <w:r w:rsidR="00C41956" w:rsidRPr="00622E67">
        <w:rPr>
          <w:rFonts w:ascii="Times New Roman" w:hAnsi="Times New Roman"/>
          <w:sz w:val="26"/>
          <w:szCs w:val="26"/>
        </w:rPr>
        <w:t xml:space="preserve">        </w:t>
      </w:r>
      <w:r w:rsidR="00C41956">
        <w:rPr>
          <w:rFonts w:ascii="Times New Roman" w:hAnsi="Times New Roman"/>
          <w:sz w:val="26"/>
          <w:szCs w:val="26"/>
        </w:rPr>
        <w:t xml:space="preserve">    </w:t>
      </w:r>
      <w:r w:rsidR="00914E47">
        <w:rPr>
          <w:rFonts w:ascii="Times New Roman" w:hAnsi="Times New Roman"/>
          <w:sz w:val="26"/>
          <w:szCs w:val="26"/>
        </w:rPr>
        <w:t xml:space="preserve">   </w:t>
      </w:r>
      <w:r w:rsidR="00C41956">
        <w:rPr>
          <w:rFonts w:ascii="Times New Roman" w:hAnsi="Times New Roman"/>
          <w:sz w:val="26"/>
          <w:szCs w:val="26"/>
        </w:rPr>
        <w:t xml:space="preserve"> </w:t>
      </w:r>
      <w:r w:rsidR="00C41956" w:rsidRPr="00622E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1956" w:rsidRPr="00622E67">
        <w:rPr>
          <w:rFonts w:ascii="Times New Roman" w:hAnsi="Times New Roman"/>
          <w:sz w:val="26"/>
          <w:szCs w:val="26"/>
        </w:rPr>
        <w:t>Số</w:t>
      </w:r>
      <w:proofErr w:type="spellEnd"/>
      <w:r w:rsidR="00C41956" w:rsidRPr="00622E67">
        <w:rPr>
          <w:rFonts w:ascii="Times New Roman" w:hAnsi="Times New Roman"/>
          <w:sz w:val="26"/>
          <w:szCs w:val="26"/>
        </w:rPr>
        <w:t xml:space="preserve">:  </w:t>
      </w:r>
      <w:proofErr w:type="gramStart"/>
      <w:r w:rsidR="00914E47">
        <w:rPr>
          <w:rFonts w:ascii="Times New Roman" w:hAnsi="Times New Roman"/>
          <w:sz w:val="26"/>
          <w:szCs w:val="26"/>
        </w:rPr>
        <w:t>22</w:t>
      </w:r>
      <w:r w:rsidR="00C41956" w:rsidRPr="00622E67">
        <w:rPr>
          <w:rFonts w:ascii="Times New Roman" w:hAnsi="Times New Roman"/>
          <w:sz w:val="26"/>
          <w:szCs w:val="26"/>
        </w:rPr>
        <w:t xml:space="preserve">  /</w:t>
      </w:r>
      <w:proofErr w:type="gramEnd"/>
      <w:r w:rsidR="00C41956" w:rsidRPr="00622E67">
        <w:rPr>
          <w:rFonts w:ascii="Times New Roman" w:hAnsi="Times New Roman"/>
          <w:sz w:val="26"/>
          <w:szCs w:val="26"/>
        </w:rPr>
        <w:t>TB-</w:t>
      </w:r>
      <w:r w:rsidR="00C41956">
        <w:rPr>
          <w:rFonts w:ascii="Times New Roman" w:hAnsi="Times New Roman"/>
          <w:sz w:val="26"/>
          <w:szCs w:val="26"/>
        </w:rPr>
        <w:t>BDGD</w:t>
      </w:r>
      <w:r w:rsidR="00C41956" w:rsidRPr="00622E67">
        <w:rPr>
          <w:rFonts w:ascii="Times New Roman" w:hAnsi="Times New Roman"/>
          <w:sz w:val="26"/>
          <w:szCs w:val="26"/>
        </w:rPr>
        <w:t xml:space="preserve"> </w:t>
      </w:r>
      <w:r w:rsidR="00C41956" w:rsidRPr="00622E67">
        <w:rPr>
          <w:rFonts w:ascii="Times New Roman" w:hAnsi="Times New Roman"/>
          <w:sz w:val="26"/>
          <w:szCs w:val="26"/>
        </w:rPr>
        <w:tab/>
        <w:t xml:space="preserve">    </w:t>
      </w:r>
      <w:r w:rsidR="00C41956">
        <w:rPr>
          <w:rFonts w:ascii="Times New Roman" w:hAnsi="Times New Roman"/>
          <w:sz w:val="26"/>
          <w:szCs w:val="26"/>
        </w:rPr>
        <w:t xml:space="preserve">  </w:t>
      </w:r>
      <w:r w:rsidR="00C41956" w:rsidRPr="00622E67">
        <w:rPr>
          <w:rFonts w:ascii="Times New Roman" w:hAnsi="Times New Roman"/>
          <w:sz w:val="26"/>
          <w:szCs w:val="26"/>
        </w:rPr>
        <w:t xml:space="preserve"> </w:t>
      </w:r>
      <w:r w:rsidR="00C41956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="00C41956" w:rsidRPr="002E726A">
        <w:rPr>
          <w:rFonts w:ascii="Times New Roman" w:hAnsi="Times New Roman"/>
          <w:i/>
          <w:iCs/>
          <w:sz w:val="26"/>
          <w:szCs w:val="26"/>
        </w:rPr>
        <w:t>Bình</w:t>
      </w:r>
      <w:proofErr w:type="spellEnd"/>
      <w:r w:rsidR="00C41956" w:rsidRPr="002E726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41956" w:rsidRPr="002E726A">
        <w:rPr>
          <w:rFonts w:ascii="Times New Roman" w:hAnsi="Times New Roman"/>
          <w:i/>
          <w:iCs/>
          <w:sz w:val="26"/>
          <w:szCs w:val="26"/>
        </w:rPr>
        <w:t>Chánh</w:t>
      </w:r>
      <w:proofErr w:type="spellEnd"/>
      <w:r w:rsidR="00C41956" w:rsidRPr="002E726A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FD7845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="00FD7845">
        <w:rPr>
          <w:rFonts w:ascii="Times New Roman" w:hAnsi="Times New Roman"/>
          <w:i/>
          <w:iCs/>
          <w:sz w:val="26"/>
          <w:szCs w:val="26"/>
        </w:rPr>
        <w:t xml:space="preserve"> 24</w:t>
      </w:r>
      <w:r w:rsidR="00054BC1" w:rsidRPr="002E726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54BC1" w:rsidRPr="002E726A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="00054BC1" w:rsidRPr="002E726A">
        <w:rPr>
          <w:rFonts w:ascii="Times New Roman" w:hAnsi="Times New Roman"/>
          <w:i/>
          <w:iCs/>
          <w:sz w:val="26"/>
          <w:szCs w:val="26"/>
        </w:rPr>
        <w:t xml:space="preserve"> 0</w:t>
      </w:r>
      <w:r w:rsidR="00FD7845">
        <w:rPr>
          <w:rFonts w:ascii="Times New Roman" w:hAnsi="Times New Roman"/>
          <w:i/>
          <w:iCs/>
          <w:sz w:val="26"/>
          <w:szCs w:val="26"/>
        </w:rPr>
        <w:t>2</w:t>
      </w:r>
      <w:r w:rsidR="00054BC1" w:rsidRPr="002E726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54BC1" w:rsidRPr="002E726A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054BC1" w:rsidRPr="002E726A">
        <w:rPr>
          <w:rFonts w:ascii="Times New Roman" w:hAnsi="Times New Roman"/>
          <w:i/>
          <w:iCs/>
          <w:sz w:val="26"/>
          <w:szCs w:val="26"/>
        </w:rPr>
        <w:t xml:space="preserve"> 2021</w:t>
      </w:r>
    </w:p>
    <w:p w:rsidR="00D43276" w:rsidRPr="00C41956" w:rsidRDefault="00D43276">
      <w:pPr>
        <w:rPr>
          <w:sz w:val="26"/>
          <w:szCs w:val="26"/>
        </w:rPr>
      </w:pPr>
    </w:p>
    <w:p w:rsidR="00C41956" w:rsidRPr="001C6A00" w:rsidRDefault="00C41956" w:rsidP="00C41956">
      <w:pPr>
        <w:jc w:val="center"/>
        <w:rPr>
          <w:rFonts w:ascii="Times New Roman" w:hAnsi="Times New Roman"/>
          <w:b/>
          <w:sz w:val="26"/>
          <w:szCs w:val="26"/>
        </w:rPr>
      </w:pPr>
      <w:r w:rsidRPr="001C6A00">
        <w:rPr>
          <w:rFonts w:ascii="Times New Roman" w:hAnsi="Times New Roman"/>
          <w:b/>
          <w:sz w:val="26"/>
          <w:szCs w:val="26"/>
        </w:rPr>
        <w:t>THÔNG BÁO</w:t>
      </w:r>
    </w:p>
    <w:p w:rsidR="001C6A00" w:rsidRPr="00FD7845" w:rsidRDefault="001C6A00" w:rsidP="00C41956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D7845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FD78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D7845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FD78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khai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giảng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lớp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bồi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dưỡng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giáo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viên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dạy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môn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7845" w:rsidRPr="00FD7845">
        <w:rPr>
          <w:rFonts w:ascii="Times New Roman" w:hAnsi="Times New Roman"/>
          <w:b/>
          <w:bCs/>
          <w:sz w:val="28"/>
          <w:szCs w:val="28"/>
        </w:rPr>
        <w:br/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Lịch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sử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lý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Khoa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 w:rsidR="00FD7845" w:rsidRPr="00FD78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D7845" w:rsidRPr="00FD7845">
        <w:rPr>
          <w:rFonts w:ascii="Times New Roman" w:hAnsi="Times New Roman"/>
          <w:b/>
          <w:bCs/>
          <w:sz w:val="28"/>
          <w:szCs w:val="28"/>
        </w:rPr>
        <w:t>nhiên</w:t>
      </w:r>
      <w:proofErr w:type="spellEnd"/>
    </w:p>
    <w:p w:rsidR="00C41956" w:rsidRPr="00C41956" w:rsidRDefault="001C6A00" w:rsidP="00C4195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2193178</wp:posOffset>
                </wp:positionH>
                <wp:positionV relativeFrom="paragraph">
                  <wp:posOffset>57150</wp:posOffset>
                </wp:positionV>
                <wp:extent cx="1102658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26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4E2C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7pt,4.5pt" to="259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054BC1" w:rsidRPr="00E17F30" w:rsidRDefault="001C6A00" w:rsidP="001E22D6">
      <w:pPr>
        <w:tabs>
          <w:tab w:val="left" w:pos="360"/>
        </w:tabs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 w:rsidR="00054BC1" w:rsidRPr="00E17F30">
        <w:rPr>
          <w:rFonts w:ascii="Times New Roman" w:hAnsi="Times New Roman"/>
          <w:spacing w:val="-4"/>
          <w:sz w:val="28"/>
          <w:szCs w:val="28"/>
        </w:rPr>
        <w:t>Căn</w:t>
      </w:r>
      <w:proofErr w:type="spellEnd"/>
      <w:r w:rsidR="00054BC1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54BC1" w:rsidRPr="00E17F30">
        <w:rPr>
          <w:rFonts w:ascii="Times New Roman" w:hAnsi="Times New Roman"/>
          <w:spacing w:val="-4"/>
          <w:sz w:val="28"/>
          <w:szCs w:val="28"/>
        </w:rPr>
        <w:t>cứ</w:t>
      </w:r>
      <w:proofErr w:type="spellEnd"/>
      <w:r w:rsidR="00054BC1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kế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="000E5507" w:rsidRPr="00E17F30">
        <w:rPr>
          <w:rFonts w:ascii="Times New Roman" w:hAnsi="Times New Roman"/>
          <w:spacing w:val="-4"/>
          <w:sz w:val="28"/>
          <w:szCs w:val="28"/>
        </w:rPr>
        <w:t>hoạch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số</w:t>
      </w:r>
      <w:proofErr w:type="spellEnd"/>
      <w:proofErr w:type="gram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141</w:t>
      </w:r>
      <w:r w:rsidR="00054BC1" w:rsidRPr="00E17F30">
        <w:rPr>
          <w:rFonts w:ascii="Times New Roman" w:hAnsi="Times New Roman"/>
          <w:spacing w:val="-4"/>
          <w:sz w:val="28"/>
          <w:szCs w:val="28"/>
        </w:rPr>
        <w:t>/</w:t>
      </w:r>
      <w:r w:rsidR="000E5507" w:rsidRPr="00E17F30">
        <w:rPr>
          <w:rFonts w:ascii="Times New Roman" w:hAnsi="Times New Roman"/>
          <w:spacing w:val="-4"/>
          <w:sz w:val="28"/>
          <w:szCs w:val="28"/>
        </w:rPr>
        <w:t>KH-GDĐT</w:t>
      </w:r>
      <w:r w:rsidR="00054BC1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54BC1" w:rsidRPr="00E17F30">
        <w:rPr>
          <w:rFonts w:ascii="Times New Roman" w:hAnsi="Times New Roman"/>
          <w:spacing w:val="-4"/>
          <w:sz w:val="28"/>
          <w:szCs w:val="28"/>
        </w:rPr>
        <w:t>ngày</w:t>
      </w:r>
      <w:proofErr w:type="spellEnd"/>
      <w:r w:rsidR="00054BC1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E5507" w:rsidRPr="00E17F30">
        <w:rPr>
          <w:rFonts w:ascii="Times New Roman" w:hAnsi="Times New Roman"/>
          <w:spacing w:val="-4"/>
          <w:sz w:val="28"/>
          <w:szCs w:val="28"/>
        </w:rPr>
        <w:t>26</w:t>
      </w:r>
      <w:r w:rsidR="00054BC1" w:rsidRPr="00E17F30">
        <w:rPr>
          <w:rFonts w:ascii="Times New Roman" w:hAnsi="Times New Roman"/>
          <w:spacing w:val="-4"/>
          <w:sz w:val="28"/>
          <w:szCs w:val="28"/>
        </w:rPr>
        <w:t>/</w:t>
      </w:r>
      <w:r w:rsidR="000E5507" w:rsidRPr="00E17F30">
        <w:rPr>
          <w:rFonts w:ascii="Times New Roman" w:hAnsi="Times New Roman"/>
          <w:spacing w:val="-4"/>
          <w:sz w:val="28"/>
          <w:szCs w:val="28"/>
        </w:rPr>
        <w:t>01</w:t>
      </w:r>
      <w:r w:rsidR="00054BC1" w:rsidRPr="00E17F30">
        <w:rPr>
          <w:rFonts w:ascii="Times New Roman" w:hAnsi="Times New Roman"/>
          <w:spacing w:val="-4"/>
          <w:sz w:val="28"/>
          <w:szCs w:val="28"/>
        </w:rPr>
        <w:t>/202</w:t>
      </w:r>
      <w:r w:rsidR="000E5507" w:rsidRPr="00E17F30">
        <w:rPr>
          <w:rFonts w:ascii="Times New Roman" w:hAnsi="Times New Roman"/>
          <w:spacing w:val="-4"/>
          <w:sz w:val="28"/>
          <w:szCs w:val="28"/>
        </w:rPr>
        <w:t>1</w:t>
      </w:r>
      <w:r w:rsidR="00054BC1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54BC1" w:rsidRPr="00E17F30">
        <w:rPr>
          <w:rFonts w:ascii="Times New Roman" w:hAnsi="Times New Roman"/>
          <w:spacing w:val="-4"/>
          <w:sz w:val="28"/>
          <w:szCs w:val="28"/>
        </w:rPr>
        <w:t>của</w:t>
      </w:r>
      <w:proofErr w:type="spellEnd"/>
      <w:r w:rsidR="00054BC1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Phòng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Giáo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dục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Đào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tạo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54BC1" w:rsidRPr="00E17F30">
        <w:rPr>
          <w:rFonts w:ascii="Times New Roman" w:hAnsi="Times New Roman"/>
          <w:spacing w:val="-4"/>
          <w:sz w:val="28"/>
          <w:szCs w:val="28"/>
        </w:rPr>
        <w:t>về</w:t>
      </w:r>
      <w:proofErr w:type="spellEnd"/>
      <w:r w:rsidR="00054BC1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tổ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chức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bồi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dưỡng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môn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Lịch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sử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Địa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lí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Khoa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tự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nhiên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cho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cán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bộ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quản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lý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giáo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viên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0E5507" w:rsidRPr="00E17F30">
        <w:rPr>
          <w:rFonts w:ascii="Times New Roman" w:hAnsi="Times New Roman"/>
          <w:spacing w:val="-4"/>
          <w:sz w:val="28"/>
          <w:szCs w:val="28"/>
        </w:rPr>
        <w:t>năm</w:t>
      </w:r>
      <w:proofErr w:type="spellEnd"/>
      <w:r w:rsidR="000E5507" w:rsidRPr="00E17F30">
        <w:rPr>
          <w:rFonts w:ascii="Times New Roman" w:hAnsi="Times New Roman"/>
          <w:spacing w:val="-4"/>
          <w:sz w:val="28"/>
          <w:szCs w:val="28"/>
        </w:rPr>
        <w:t xml:space="preserve"> 2021</w:t>
      </w:r>
      <w:r w:rsidR="002E726A" w:rsidRPr="00E17F30">
        <w:rPr>
          <w:rFonts w:ascii="Times New Roman" w:hAnsi="Times New Roman"/>
          <w:spacing w:val="-4"/>
          <w:sz w:val="28"/>
          <w:szCs w:val="28"/>
        </w:rPr>
        <w:t>;</w:t>
      </w:r>
    </w:p>
    <w:p w:rsidR="00C41956" w:rsidRPr="00E17F30" w:rsidRDefault="00054BC1" w:rsidP="002E726A">
      <w:pPr>
        <w:tabs>
          <w:tab w:val="left" w:pos="360"/>
        </w:tabs>
        <w:spacing w:before="120" w:after="120"/>
        <w:jc w:val="both"/>
        <w:rPr>
          <w:rFonts w:ascii="Times New Roman" w:hAnsi="Times New Roman"/>
          <w:i/>
          <w:iCs/>
          <w:sz w:val="26"/>
          <w:szCs w:val="26"/>
        </w:rPr>
      </w:pPr>
      <w:r w:rsidRPr="00E17F30">
        <w:rPr>
          <w:rFonts w:ascii="Times New Roman" w:hAnsi="Times New Roman"/>
          <w:sz w:val="26"/>
          <w:szCs w:val="26"/>
        </w:rPr>
        <w:tab/>
      </w:r>
      <w:r w:rsidR="002E726A" w:rsidRPr="00E17F30">
        <w:rPr>
          <w:rFonts w:ascii="Times New Roman" w:hAnsi="Times New Roman"/>
          <w:sz w:val="26"/>
          <w:szCs w:val="26"/>
        </w:rPr>
        <w:tab/>
      </w:r>
      <w:proofErr w:type="spellStart"/>
      <w:r w:rsidRPr="00E17F30">
        <w:rPr>
          <w:rFonts w:ascii="Times New Roman" w:hAnsi="Times New Roman"/>
          <w:sz w:val="26"/>
          <w:szCs w:val="26"/>
        </w:rPr>
        <w:t>Căn</w:t>
      </w:r>
      <w:proofErr w:type="spellEnd"/>
      <w:r w:rsidRPr="00E17F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7F30">
        <w:rPr>
          <w:rFonts w:ascii="Times New Roman" w:hAnsi="Times New Roman"/>
          <w:sz w:val="26"/>
          <w:szCs w:val="26"/>
        </w:rPr>
        <w:t>cứ</w:t>
      </w:r>
      <w:proofErr w:type="spellEnd"/>
      <w:r w:rsidR="00C41956" w:rsidRPr="00E17F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C6A00" w:rsidRPr="00E17F30">
        <w:rPr>
          <w:rFonts w:ascii="Times New Roman" w:hAnsi="Times New Roman"/>
          <w:sz w:val="26"/>
          <w:szCs w:val="26"/>
        </w:rPr>
        <w:t>Thông</w:t>
      </w:r>
      <w:proofErr w:type="spellEnd"/>
      <w:r w:rsidR="001C6A00" w:rsidRPr="00E17F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1956" w:rsidRPr="00E17F30">
        <w:rPr>
          <w:rFonts w:ascii="Times New Roman" w:hAnsi="Times New Roman"/>
          <w:sz w:val="26"/>
          <w:szCs w:val="26"/>
        </w:rPr>
        <w:t>báo</w:t>
      </w:r>
      <w:proofErr w:type="spellEnd"/>
      <w:r w:rsidR="00C41956" w:rsidRPr="00E17F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1956" w:rsidRPr="00E17F30">
        <w:rPr>
          <w:rFonts w:ascii="Times New Roman" w:hAnsi="Times New Roman"/>
          <w:sz w:val="26"/>
          <w:szCs w:val="26"/>
        </w:rPr>
        <w:t>số</w:t>
      </w:r>
      <w:proofErr w:type="spellEnd"/>
      <w:r w:rsidR="00C41956" w:rsidRPr="00E17F30">
        <w:rPr>
          <w:rFonts w:ascii="Times New Roman" w:hAnsi="Times New Roman"/>
          <w:sz w:val="26"/>
          <w:szCs w:val="26"/>
        </w:rPr>
        <w:t xml:space="preserve"> 11</w:t>
      </w:r>
      <w:r w:rsidR="000E5507" w:rsidRPr="00E17F30">
        <w:rPr>
          <w:rFonts w:ascii="Times New Roman" w:hAnsi="Times New Roman"/>
          <w:sz w:val="26"/>
          <w:szCs w:val="26"/>
        </w:rPr>
        <w:t>3</w:t>
      </w:r>
      <w:r w:rsidR="00C41956" w:rsidRPr="00E17F30">
        <w:rPr>
          <w:rFonts w:ascii="Times New Roman" w:hAnsi="Times New Roman"/>
          <w:sz w:val="26"/>
          <w:szCs w:val="26"/>
        </w:rPr>
        <w:t>/TB-</w:t>
      </w:r>
      <w:r w:rsidR="000E5507" w:rsidRPr="00E17F30">
        <w:rPr>
          <w:rFonts w:ascii="Times New Roman" w:hAnsi="Times New Roman"/>
          <w:sz w:val="26"/>
          <w:szCs w:val="26"/>
        </w:rPr>
        <w:t xml:space="preserve">ĐHSG </w:t>
      </w:r>
      <w:proofErr w:type="spellStart"/>
      <w:r w:rsidR="000E5507" w:rsidRPr="00E17F30">
        <w:rPr>
          <w:rFonts w:ascii="Times New Roman" w:hAnsi="Times New Roman"/>
          <w:sz w:val="26"/>
          <w:szCs w:val="26"/>
        </w:rPr>
        <w:t>ngày</w:t>
      </w:r>
      <w:proofErr w:type="spellEnd"/>
      <w:r w:rsidR="000E5507" w:rsidRPr="00E17F30">
        <w:rPr>
          <w:rFonts w:ascii="Times New Roman" w:hAnsi="Times New Roman"/>
          <w:sz w:val="26"/>
          <w:szCs w:val="26"/>
        </w:rPr>
        <w:t xml:space="preserve"> 2</w:t>
      </w:r>
      <w:r w:rsidR="00C41956" w:rsidRPr="00E17F30">
        <w:rPr>
          <w:rFonts w:ascii="Times New Roman" w:hAnsi="Times New Roman"/>
          <w:sz w:val="26"/>
          <w:szCs w:val="26"/>
        </w:rPr>
        <w:t xml:space="preserve">9 </w:t>
      </w:r>
      <w:proofErr w:type="spellStart"/>
      <w:r w:rsidR="00C41956" w:rsidRPr="00E17F30">
        <w:rPr>
          <w:rFonts w:ascii="Times New Roman" w:hAnsi="Times New Roman"/>
          <w:sz w:val="26"/>
          <w:szCs w:val="26"/>
        </w:rPr>
        <w:t>tháng</w:t>
      </w:r>
      <w:proofErr w:type="spellEnd"/>
      <w:r w:rsidR="00C41956" w:rsidRPr="00E17F30">
        <w:rPr>
          <w:rFonts w:ascii="Times New Roman" w:hAnsi="Times New Roman"/>
          <w:sz w:val="26"/>
          <w:szCs w:val="26"/>
        </w:rPr>
        <w:t xml:space="preserve"> </w:t>
      </w:r>
      <w:r w:rsidR="000E5507" w:rsidRPr="00E17F30">
        <w:rPr>
          <w:rFonts w:ascii="Times New Roman" w:hAnsi="Times New Roman"/>
          <w:sz w:val="26"/>
          <w:szCs w:val="26"/>
        </w:rPr>
        <w:t>01</w:t>
      </w:r>
      <w:r w:rsidR="00C41956" w:rsidRPr="00E17F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1956" w:rsidRPr="00E17F30">
        <w:rPr>
          <w:rFonts w:ascii="Times New Roman" w:hAnsi="Times New Roman"/>
          <w:sz w:val="26"/>
          <w:szCs w:val="26"/>
        </w:rPr>
        <w:t>năm</w:t>
      </w:r>
      <w:proofErr w:type="spellEnd"/>
      <w:r w:rsidR="00C41956" w:rsidRPr="00E17F30">
        <w:rPr>
          <w:rFonts w:ascii="Times New Roman" w:hAnsi="Times New Roman"/>
          <w:sz w:val="26"/>
          <w:szCs w:val="26"/>
        </w:rPr>
        <w:t xml:space="preserve"> 202</w:t>
      </w:r>
      <w:r w:rsidR="000E5507" w:rsidRPr="00E17F30">
        <w:rPr>
          <w:rFonts w:ascii="Times New Roman" w:hAnsi="Times New Roman"/>
          <w:sz w:val="26"/>
          <w:szCs w:val="26"/>
        </w:rPr>
        <w:t>1</w:t>
      </w:r>
      <w:r w:rsidR="00C41956" w:rsidRPr="00E17F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1956" w:rsidRPr="00E17F30">
        <w:rPr>
          <w:rFonts w:ascii="Times New Roman" w:hAnsi="Times New Roman"/>
          <w:sz w:val="26"/>
          <w:szCs w:val="26"/>
        </w:rPr>
        <w:t>của</w:t>
      </w:r>
      <w:proofErr w:type="spellEnd"/>
      <w:r w:rsidR="00C41956" w:rsidRPr="00E17F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sz w:val="26"/>
          <w:szCs w:val="26"/>
        </w:rPr>
        <w:t>T</w:t>
      </w:r>
      <w:r w:rsidR="00FD7845" w:rsidRPr="00E17F30">
        <w:rPr>
          <w:rFonts w:ascii="Times New Roman" w:hAnsi="Times New Roman"/>
          <w:bCs/>
          <w:sz w:val="26"/>
        </w:rPr>
        <w:t>rường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Đại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học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Sài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Gòn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về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việc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khai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giảng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các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lớp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bồi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dưỡng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giáo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viên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dạy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các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môn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Lịch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sử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và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Địa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lý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,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Khoa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học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tự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nhiên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-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Lớp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mở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tại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Huyện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Bình</w:t>
      </w:r>
      <w:proofErr w:type="spellEnd"/>
      <w:r w:rsidR="00FD7845" w:rsidRPr="00E17F30">
        <w:rPr>
          <w:rFonts w:ascii="Times New Roman" w:hAnsi="Times New Roman"/>
          <w:bCs/>
          <w:sz w:val="26"/>
        </w:rPr>
        <w:t xml:space="preserve"> </w:t>
      </w:r>
      <w:proofErr w:type="spellStart"/>
      <w:r w:rsidR="00FD7845" w:rsidRPr="00E17F30">
        <w:rPr>
          <w:rFonts w:ascii="Times New Roman" w:hAnsi="Times New Roman"/>
          <w:bCs/>
          <w:sz w:val="26"/>
        </w:rPr>
        <w:t>Chánh</w:t>
      </w:r>
      <w:proofErr w:type="spellEnd"/>
      <w:r w:rsidR="002E726A" w:rsidRPr="00E17F30">
        <w:rPr>
          <w:rFonts w:ascii="Times New Roman" w:hAnsi="Times New Roman"/>
          <w:i/>
          <w:iCs/>
          <w:sz w:val="26"/>
          <w:szCs w:val="26"/>
        </w:rPr>
        <w:t>.</w:t>
      </w:r>
    </w:p>
    <w:p w:rsidR="00D867ED" w:rsidRPr="00E17F30" w:rsidRDefault="001C6A00" w:rsidP="002E726A">
      <w:pPr>
        <w:spacing w:before="120" w:after="120"/>
        <w:ind w:firstLine="450"/>
        <w:jc w:val="both"/>
        <w:rPr>
          <w:rFonts w:ascii="Times New Roman" w:hAnsi="Times New Roman"/>
          <w:iCs/>
          <w:sz w:val="28"/>
          <w:szCs w:val="28"/>
        </w:rPr>
      </w:pPr>
      <w:r w:rsidRPr="00E17F30">
        <w:rPr>
          <w:rFonts w:ascii="Times New Roman" w:hAnsi="Times New Roman"/>
          <w:iCs/>
          <w:sz w:val="26"/>
          <w:szCs w:val="26"/>
        </w:rPr>
        <w:tab/>
      </w:r>
      <w:proofErr w:type="spellStart"/>
      <w:r w:rsidR="00D867ED" w:rsidRPr="00E17F30">
        <w:rPr>
          <w:rFonts w:ascii="Times New Roman" w:hAnsi="Times New Roman"/>
          <w:spacing w:val="-4"/>
          <w:sz w:val="28"/>
          <w:szCs w:val="28"/>
        </w:rPr>
        <w:t>Trường</w:t>
      </w:r>
      <w:proofErr w:type="spellEnd"/>
      <w:r w:rsidR="00D867ED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867ED" w:rsidRPr="00E17F30">
        <w:rPr>
          <w:rFonts w:ascii="Times New Roman" w:hAnsi="Times New Roman"/>
          <w:spacing w:val="-4"/>
          <w:sz w:val="28"/>
          <w:szCs w:val="28"/>
        </w:rPr>
        <w:t>Bồi</w:t>
      </w:r>
      <w:proofErr w:type="spellEnd"/>
      <w:r w:rsidR="00D867ED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867ED" w:rsidRPr="00E17F30">
        <w:rPr>
          <w:rFonts w:ascii="Times New Roman" w:hAnsi="Times New Roman"/>
          <w:spacing w:val="-4"/>
          <w:sz w:val="28"/>
          <w:szCs w:val="28"/>
        </w:rPr>
        <w:t>dưỡng</w:t>
      </w:r>
      <w:proofErr w:type="spellEnd"/>
      <w:r w:rsidR="00D867ED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867ED" w:rsidRPr="00E17F30">
        <w:rPr>
          <w:rFonts w:ascii="Times New Roman" w:hAnsi="Times New Roman"/>
          <w:spacing w:val="-4"/>
          <w:sz w:val="28"/>
          <w:szCs w:val="28"/>
        </w:rPr>
        <w:t>Giáo</w:t>
      </w:r>
      <w:proofErr w:type="spellEnd"/>
      <w:r w:rsidR="00D867ED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867ED" w:rsidRPr="00E17F30">
        <w:rPr>
          <w:rFonts w:ascii="Times New Roman" w:hAnsi="Times New Roman"/>
          <w:spacing w:val="-4"/>
          <w:sz w:val="28"/>
          <w:szCs w:val="28"/>
        </w:rPr>
        <w:t>dục</w:t>
      </w:r>
      <w:proofErr w:type="spellEnd"/>
      <w:r w:rsidR="00D867ED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867ED" w:rsidRPr="00E17F30">
        <w:rPr>
          <w:rFonts w:ascii="Times New Roman" w:hAnsi="Times New Roman"/>
          <w:spacing w:val="-4"/>
          <w:sz w:val="28"/>
          <w:szCs w:val="28"/>
        </w:rPr>
        <w:t>thông</w:t>
      </w:r>
      <w:proofErr w:type="spellEnd"/>
      <w:r w:rsidR="00D867ED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867ED" w:rsidRPr="00E17F30">
        <w:rPr>
          <w:rFonts w:ascii="Times New Roman" w:hAnsi="Times New Roman"/>
          <w:spacing w:val="-4"/>
          <w:sz w:val="28"/>
          <w:szCs w:val="28"/>
        </w:rPr>
        <w:t>báo</w:t>
      </w:r>
      <w:proofErr w:type="spellEnd"/>
      <w:r w:rsidR="00D867ED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đến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Hiệu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trưởng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E22D6">
        <w:rPr>
          <w:rFonts w:ascii="Times New Roman" w:hAnsi="Times New Roman"/>
          <w:spacing w:val="-4"/>
          <w:sz w:val="28"/>
          <w:szCs w:val="28"/>
        </w:rPr>
        <w:t>t</w:t>
      </w:r>
      <w:r w:rsidR="00E17F30" w:rsidRPr="00E17F30">
        <w:rPr>
          <w:rFonts w:ascii="Times New Roman" w:hAnsi="Times New Roman"/>
          <w:spacing w:val="-4"/>
          <w:sz w:val="28"/>
          <w:szCs w:val="28"/>
        </w:rPr>
        <w:t>rường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THCS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gửi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danh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sách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cử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cán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bộ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quản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lý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giáo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viên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tham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gia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lớp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bồi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dưỡng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môn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Lịch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sử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Địa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lí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Khoa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tự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nhiên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do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Trường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Đại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Sài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Gòn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tổ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chức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tại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Trường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Bồi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dưỡng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Giáo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dục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Huyện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Bình</w:t>
      </w:r>
      <w:proofErr w:type="spellEnd"/>
      <w:r w:rsidR="00E17F30" w:rsidRPr="00E17F3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17F30" w:rsidRPr="00E17F30">
        <w:rPr>
          <w:rFonts w:ascii="Times New Roman" w:hAnsi="Times New Roman"/>
          <w:spacing w:val="-4"/>
          <w:sz w:val="28"/>
          <w:szCs w:val="28"/>
        </w:rPr>
        <w:t>Chánh</w:t>
      </w:r>
      <w:proofErr w:type="spellEnd"/>
      <w:r w:rsidR="00914E47">
        <w:rPr>
          <w:rFonts w:ascii="Times New Roman" w:hAnsi="Times New Roman"/>
          <w:spacing w:val="-4"/>
          <w:sz w:val="28"/>
          <w:szCs w:val="28"/>
        </w:rPr>
        <w:t xml:space="preserve"> (</w:t>
      </w:r>
      <w:proofErr w:type="spellStart"/>
      <w:r w:rsidR="00914E47">
        <w:rPr>
          <w:rFonts w:ascii="Times New Roman" w:hAnsi="Times New Roman"/>
          <w:spacing w:val="-4"/>
          <w:sz w:val="28"/>
          <w:szCs w:val="28"/>
        </w:rPr>
        <w:t>Mẫu</w:t>
      </w:r>
      <w:proofErr w:type="spellEnd"/>
      <w:r w:rsidR="00914E4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4E47">
        <w:rPr>
          <w:rFonts w:ascii="Times New Roman" w:hAnsi="Times New Roman"/>
          <w:spacing w:val="-4"/>
          <w:sz w:val="28"/>
          <w:szCs w:val="28"/>
        </w:rPr>
        <w:t>đính</w:t>
      </w:r>
      <w:proofErr w:type="spellEnd"/>
      <w:r w:rsidR="00914E4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14E47">
        <w:rPr>
          <w:rFonts w:ascii="Times New Roman" w:hAnsi="Times New Roman"/>
          <w:spacing w:val="-4"/>
          <w:sz w:val="28"/>
          <w:szCs w:val="28"/>
        </w:rPr>
        <w:t>kèm</w:t>
      </w:r>
      <w:proofErr w:type="spellEnd"/>
      <w:r w:rsidR="00914E47">
        <w:rPr>
          <w:rFonts w:ascii="Times New Roman" w:hAnsi="Times New Roman"/>
          <w:spacing w:val="-4"/>
          <w:sz w:val="28"/>
          <w:szCs w:val="28"/>
        </w:rPr>
        <w:t>)</w:t>
      </w:r>
    </w:p>
    <w:p w:rsidR="00DA30A0" w:rsidRPr="00E17F30" w:rsidRDefault="00DA30A0" w:rsidP="002E726A">
      <w:pPr>
        <w:spacing w:before="120" w:after="120"/>
        <w:ind w:firstLine="284"/>
        <w:jc w:val="both"/>
        <w:rPr>
          <w:rFonts w:ascii="Times New Roman" w:hAnsi="Times New Roman"/>
          <w:bCs/>
          <w:sz w:val="28"/>
          <w:szCs w:val="28"/>
          <w:lang w:val="da-DK"/>
        </w:rPr>
      </w:pPr>
      <w:r w:rsidRPr="00E17F30">
        <w:rPr>
          <w:rFonts w:ascii="Times New Roman" w:hAnsi="Times New Roman"/>
          <w:bCs/>
          <w:sz w:val="28"/>
          <w:szCs w:val="28"/>
          <w:lang w:val="da-DK"/>
        </w:rPr>
        <w:t xml:space="preserve">- Thời gian nhận </w:t>
      </w:r>
      <w:r w:rsidR="00E17F30" w:rsidRPr="00E17F30">
        <w:rPr>
          <w:rFonts w:ascii="Times New Roman" w:hAnsi="Times New Roman"/>
          <w:bCs/>
          <w:sz w:val="28"/>
          <w:szCs w:val="28"/>
          <w:lang w:val="da-DK"/>
        </w:rPr>
        <w:t>danh sách</w:t>
      </w:r>
      <w:r w:rsidRPr="00E17F30">
        <w:rPr>
          <w:rFonts w:ascii="Times New Roman" w:hAnsi="Times New Roman"/>
          <w:bCs/>
          <w:sz w:val="28"/>
          <w:szCs w:val="28"/>
          <w:lang w:val="da-DK"/>
        </w:rPr>
        <w:t xml:space="preserve">: </w:t>
      </w:r>
      <w:r w:rsidR="002E726A" w:rsidRPr="00E17F30">
        <w:rPr>
          <w:rFonts w:ascii="Times New Roman" w:hAnsi="Times New Roman"/>
          <w:bCs/>
          <w:sz w:val="28"/>
          <w:szCs w:val="28"/>
          <w:lang w:val="da-DK"/>
        </w:rPr>
        <w:t>T</w:t>
      </w:r>
      <w:r w:rsidRPr="00E17F30">
        <w:rPr>
          <w:rFonts w:ascii="Times New Roman" w:hAnsi="Times New Roman"/>
          <w:bCs/>
          <w:sz w:val="28"/>
          <w:szCs w:val="28"/>
          <w:lang w:val="da-DK"/>
        </w:rPr>
        <w:t xml:space="preserve">ừ ngày ra thông báo đến hết ngày </w:t>
      </w:r>
      <w:r w:rsidR="00E17F30" w:rsidRPr="00E17F30">
        <w:rPr>
          <w:rFonts w:ascii="Times New Roman" w:hAnsi="Times New Roman"/>
          <w:bCs/>
          <w:sz w:val="28"/>
          <w:szCs w:val="28"/>
          <w:lang w:val="da-DK"/>
        </w:rPr>
        <w:t>01/03</w:t>
      </w:r>
      <w:r w:rsidRPr="00E17F30">
        <w:rPr>
          <w:rFonts w:ascii="Times New Roman" w:hAnsi="Times New Roman"/>
          <w:bCs/>
          <w:sz w:val="28"/>
          <w:szCs w:val="28"/>
          <w:lang w:val="da-DK"/>
        </w:rPr>
        <w:t>/2021</w:t>
      </w:r>
      <w:r w:rsidR="00914E47">
        <w:rPr>
          <w:rFonts w:ascii="Times New Roman" w:hAnsi="Times New Roman"/>
          <w:bCs/>
          <w:sz w:val="28"/>
          <w:szCs w:val="28"/>
          <w:lang w:val="da-DK"/>
        </w:rPr>
        <w:t xml:space="preserve"> (Bằng văn bản và qua địa chỉ email: bdgd.binhchanh.tphcm@moet.edu.vn)</w:t>
      </w:r>
    </w:p>
    <w:p w:rsidR="00DA30A0" w:rsidRPr="00E17F30" w:rsidRDefault="00DA30A0" w:rsidP="002E726A">
      <w:pPr>
        <w:spacing w:before="120" w:after="120"/>
        <w:ind w:firstLine="284"/>
        <w:jc w:val="both"/>
        <w:rPr>
          <w:rFonts w:ascii="Times New Roman" w:hAnsi="Times New Roman"/>
          <w:b/>
          <w:bCs/>
          <w:i/>
          <w:sz w:val="28"/>
          <w:szCs w:val="28"/>
          <w:lang w:val="da-DK"/>
        </w:rPr>
      </w:pPr>
      <w:r w:rsidRPr="00E17F30">
        <w:rPr>
          <w:rFonts w:ascii="Times New Roman" w:hAnsi="Times New Roman"/>
          <w:b/>
          <w:bCs/>
          <w:i/>
          <w:sz w:val="28"/>
          <w:szCs w:val="28"/>
          <w:lang w:val="da-DK"/>
        </w:rPr>
        <w:t xml:space="preserve">- Thời gian khai giảng: </w:t>
      </w:r>
      <w:r w:rsidR="00E17F30" w:rsidRPr="00E17F30">
        <w:rPr>
          <w:rFonts w:ascii="Times New Roman" w:hAnsi="Times New Roman"/>
          <w:b/>
          <w:bCs/>
          <w:i/>
          <w:sz w:val="28"/>
          <w:szCs w:val="28"/>
          <w:lang w:val="da-DK"/>
        </w:rPr>
        <w:t>Theo kế hoạch khai giảng tại Thông báo số 113/TB-ĐHSG</w:t>
      </w:r>
      <w:r w:rsidR="001E22D6">
        <w:rPr>
          <w:rFonts w:ascii="Times New Roman" w:hAnsi="Times New Roman"/>
          <w:b/>
          <w:bCs/>
          <w:i/>
          <w:sz w:val="28"/>
          <w:szCs w:val="28"/>
          <w:lang w:val="da-DK"/>
        </w:rPr>
        <w:t xml:space="preserve"> của trường Đại học Sài Gòn.</w:t>
      </w:r>
    </w:p>
    <w:p w:rsidR="00DA30A0" w:rsidRPr="005B3A7A" w:rsidRDefault="00DA30A0" w:rsidP="00DA30A0">
      <w:pPr>
        <w:spacing w:before="1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3222918</wp:posOffset>
                </wp:positionH>
                <wp:positionV relativeFrom="paragraph">
                  <wp:posOffset>227476</wp:posOffset>
                </wp:positionV>
                <wp:extent cx="2245995" cy="15278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0A0" w:rsidRPr="00D7463E" w:rsidRDefault="00DA30A0" w:rsidP="00964C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7463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HIỆU TRƯỞNG</w:t>
                            </w:r>
                          </w:p>
                          <w:p w:rsidR="00DA30A0" w:rsidRDefault="00DA30A0" w:rsidP="00964C22">
                            <w:pPr>
                              <w:jc w:val="center"/>
                            </w:pPr>
                          </w:p>
                          <w:p w:rsidR="00DA30A0" w:rsidRDefault="00DA30A0" w:rsidP="00964C22">
                            <w:pPr>
                              <w:jc w:val="center"/>
                            </w:pPr>
                          </w:p>
                          <w:p w:rsidR="00DA30A0" w:rsidRDefault="00DA30A0" w:rsidP="00964C2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30A0" w:rsidRDefault="00DA30A0" w:rsidP="00964C2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30A0" w:rsidRPr="00EE7B06" w:rsidRDefault="00DA30A0" w:rsidP="00964C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ỳnh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Quốc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Hiếu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3.75pt;margin-top:17.9pt;width:176.85pt;height:1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" stroked="f">
                <v:textbox>
                  <w:txbxContent>
                    <w:p w:rsidR="00DA30A0" w:rsidRPr="00D7463E" w:rsidRDefault="00DA30A0" w:rsidP="00964C2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7463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HIỆU TRƯỞNG</w:t>
                      </w:r>
                    </w:p>
                    <w:p w:rsidR="00DA30A0" w:rsidRDefault="00DA30A0" w:rsidP="00964C22">
                      <w:pPr>
                        <w:jc w:val="center"/>
                      </w:pPr>
                    </w:p>
                    <w:p w:rsidR="00DA30A0" w:rsidRDefault="00DA30A0" w:rsidP="00964C22">
                      <w:pPr>
                        <w:jc w:val="center"/>
                      </w:pPr>
                    </w:p>
                    <w:p w:rsidR="00DA30A0" w:rsidRDefault="00DA30A0" w:rsidP="00964C2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30A0" w:rsidRDefault="00DA30A0" w:rsidP="00964C2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30A0" w:rsidRPr="00EE7B06" w:rsidRDefault="00DA30A0" w:rsidP="00964C2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Hu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ỳnh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Quốc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Hiếu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A30A0" w:rsidRPr="00F84F6D" w:rsidRDefault="00DA30A0" w:rsidP="00DA30A0">
      <w:pPr>
        <w:tabs>
          <w:tab w:val="left" w:pos="567"/>
        </w:tabs>
        <w:ind w:left="284" w:hanging="142"/>
        <w:rPr>
          <w:rFonts w:ascii="Times New Roman" w:hAnsi="Times New Roman"/>
        </w:rPr>
      </w:pPr>
      <w:proofErr w:type="spellStart"/>
      <w:r w:rsidRPr="00F84F6D">
        <w:rPr>
          <w:rFonts w:ascii="Times New Roman" w:hAnsi="Times New Roman"/>
          <w:b/>
          <w:i/>
        </w:rPr>
        <w:t>Nơi</w:t>
      </w:r>
      <w:proofErr w:type="spellEnd"/>
      <w:r w:rsidRPr="00F84F6D">
        <w:rPr>
          <w:rFonts w:ascii="Times New Roman" w:hAnsi="Times New Roman"/>
          <w:b/>
          <w:i/>
        </w:rPr>
        <w:t xml:space="preserve"> </w:t>
      </w:r>
      <w:proofErr w:type="spellStart"/>
      <w:r w:rsidRPr="00F84F6D">
        <w:rPr>
          <w:rFonts w:ascii="Times New Roman" w:hAnsi="Times New Roman"/>
          <w:b/>
          <w:i/>
        </w:rPr>
        <w:t>nhận</w:t>
      </w:r>
      <w:proofErr w:type="spellEnd"/>
      <w:r w:rsidRPr="00F84F6D">
        <w:rPr>
          <w:rFonts w:ascii="Times New Roman" w:hAnsi="Times New Roman"/>
          <w:b/>
          <w:i/>
        </w:rPr>
        <w:t>:</w:t>
      </w:r>
      <w:r w:rsidRPr="00F84F6D">
        <w:rPr>
          <w:rFonts w:ascii="Times New Roman" w:hAnsi="Times New Roman"/>
          <w:b/>
          <w:i/>
        </w:rPr>
        <w:tab/>
      </w:r>
      <w:r w:rsidRPr="00F84F6D">
        <w:rPr>
          <w:rFonts w:ascii="Times New Roman" w:hAnsi="Times New Roman"/>
        </w:rPr>
        <w:tab/>
      </w:r>
      <w:r w:rsidRPr="00F84F6D">
        <w:rPr>
          <w:rFonts w:ascii="Times New Roman" w:hAnsi="Times New Roman"/>
        </w:rPr>
        <w:tab/>
      </w:r>
      <w:r w:rsidRPr="00F84F6D">
        <w:rPr>
          <w:rFonts w:ascii="Times New Roman" w:hAnsi="Times New Roman"/>
        </w:rPr>
        <w:tab/>
      </w:r>
      <w:r w:rsidRPr="00F84F6D">
        <w:rPr>
          <w:rFonts w:ascii="Times New Roman" w:hAnsi="Times New Roman"/>
        </w:rPr>
        <w:tab/>
      </w:r>
      <w:r w:rsidRPr="00F84F6D">
        <w:rPr>
          <w:rFonts w:ascii="Times New Roman" w:hAnsi="Times New Roman"/>
        </w:rPr>
        <w:tab/>
      </w:r>
      <w:r w:rsidRPr="00F84F6D">
        <w:rPr>
          <w:rFonts w:ascii="Times New Roman" w:hAnsi="Times New Roman"/>
        </w:rPr>
        <w:tab/>
        <w:t xml:space="preserve">              </w:t>
      </w:r>
      <w:r w:rsidRPr="00F84F6D">
        <w:rPr>
          <w:rFonts w:ascii="Times New Roman" w:hAnsi="Times New Roman"/>
        </w:rPr>
        <w:tab/>
      </w:r>
    </w:p>
    <w:p w:rsidR="00DA30A0" w:rsidRDefault="00DA30A0" w:rsidP="00DA30A0">
      <w:pPr>
        <w:numPr>
          <w:ilvl w:val="0"/>
          <w:numId w:val="1"/>
        </w:numPr>
        <w:tabs>
          <w:tab w:val="clear" w:pos="720"/>
          <w:tab w:val="num" w:pos="-360"/>
          <w:tab w:val="left" w:pos="360"/>
          <w:tab w:val="left" w:pos="567"/>
        </w:tabs>
        <w:ind w:left="284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Phòng</w:t>
      </w:r>
      <w:proofErr w:type="spellEnd"/>
      <w:r>
        <w:rPr>
          <w:rFonts w:ascii="Times New Roman" w:hAnsi="Times New Roman"/>
          <w:sz w:val="22"/>
          <w:szCs w:val="22"/>
        </w:rPr>
        <w:t xml:space="preserve"> GD&amp;ĐT; (</w:t>
      </w:r>
      <w:proofErr w:type="spellStart"/>
      <w:r>
        <w:rPr>
          <w:rFonts w:ascii="Times New Roman" w:hAnsi="Times New Roman"/>
          <w:sz w:val="22"/>
          <w:szCs w:val="22"/>
        </w:rPr>
        <w:t>báo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cáo</w:t>
      </w:r>
      <w:proofErr w:type="spellEnd"/>
      <w:r>
        <w:rPr>
          <w:rFonts w:ascii="Times New Roman" w:hAnsi="Times New Roman"/>
          <w:sz w:val="22"/>
          <w:szCs w:val="22"/>
        </w:rPr>
        <w:t xml:space="preserve">) </w:t>
      </w:r>
    </w:p>
    <w:p w:rsidR="00DA30A0" w:rsidRDefault="00DA30A0" w:rsidP="00DA30A0">
      <w:pPr>
        <w:numPr>
          <w:ilvl w:val="0"/>
          <w:numId w:val="1"/>
        </w:numPr>
        <w:tabs>
          <w:tab w:val="clear" w:pos="720"/>
          <w:tab w:val="num" w:pos="-360"/>
          <w:tab w:val="left" w:pos="360"/>
          <w:tab w:val="left" w:pos="567"/>
        </w:tabs>
        <w:ind w:left="284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Các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trường</w:t>
      </w:r>
      <w:proofErr w:type="spellEnd"/>
      <w:r>
        <w:rPr>
          <w:rFonts w:ascii="Times New Roman" w:hAnsi="Times New Roman"/>
          <w:sz w:val="22"/>
          <w:szCs w:val="22"/>
        </w:rPr>
        <w:t xml:space="preserve"> THCS;</w:t>
      </w:r>
    </w:p>
    <w:p w:rsidR="00DA30A0" w:rsidRDefault="00DA30A0" w:rsidP="00DA30A0">
      <w:pPr>
        <w:numPr>
          <w:ilvl w:val="0"/>
          <w:numId w:val="1"/>
        </w:numPr>
        <w:tabs>
          <w:tab w:val="clear" w:pos="720"/>
          <w:tab w:val="num" w:pos="-360"/>
          <w:tab w:val="left" w:pos="360"/>
          <w:tab w:val="left" w:pos="567"/>
        </w:tabs>
        <w:ind w:left="284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02886">
        <w:rPr>
          <w:rFonts w:ascii="Times New Roman" w:hAnsi="Times New Roman"/>
          <w:sz w:val="22"/>
          <w:szCs w:val="22"/>
        </w:rPr>
        <w:t xml:space="preserve">Ban </w:t>
      </w:r>
      <w:proofErr w:type="spellStart"/>
      <w:r w:rsidRPr="00602886">
        <w:rPr>
          <w:rFonts w:ascii="Times New Roman" w:hAnsi="Times New Roman"/>
          <w:sz w:val="22"/>
          <w:szCs w:val="22"/>
        </w:rPr>
        <w:t>Giám</w:t>
      </w:r>
      <w:proofErr w:type="spellEnd"/>
      <w:r w:rsidRPr="00602886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hiệu</w:t>
      </w:r>
      <w:proofErr w:type="spellEnd"/>
      <w:r w:rsidRPr="00602886">
        <w:rPr>
          <w:rFonts w:ascii="Times New Roman" w:hAnsi="Times New Roman"/>
          <w:sz w:val="22"/>
          <w:szCs w:val="22"/>
        </w:rPr>
        <w:t xml:space="preserve">; </w:t>
      </w:r>
    </w:p>
    <w:p w:rsidR="00DA30A0" w:rsidRPr="00152487" w:rsidRDefault="00DA30A0" w:rsidP="00DA30A0">
      <w:pPr>
        <w:numPr>
          <w:ilvl w:val="0"/>
          <w:numId w:val="1"/>
        </w:numPr>
        <w:tabs>
          <w:tab w:val="clear" w:pos="720"/>
          <w:tab w:val="num" w:pos="-360"/>
          <w:tab w:val="left" w:pos="360"/>
          <w:tab w:val="left" w:pos="567"/>
        </w:tabs>
        <w:ind w:left="284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D23BC">
        <w:rPr>
          <w:rFonts w:ascii="Times New Roman" w:hAnsi="Times New Roman"/>
          <w:sz w:val="22"/>
          <w:szCs w:val="22"/>
        </w:rPr>
        <w:t>Lưu</w:t>
      </w:r>
      <w:proofErr w:type="spellEnd"/>
      <w:r w:rsidR="001E22D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VT.</w:t>
      </w:r>
    </w:p>
    <w:p w:rsidR="00DA30A0" w:rsidRPr="00152487" w:rsidRDefault="00DA30A0" w:rsidP="00DA30A0">
      <w:pPr>
        <w:tabs>
          <w:tab w:val="left" w:pos="360"/>
          <w:tab w:val="left" w:pos="567"/>
        </w:tabs>
        <w:ind w:left="284"/>
        <w:rPr>
          <w:rFonts w:ascii="Times New Roman" w:hAnsi="Times New Roman"/>
          <w:sz w:val="22"/>
          <w:szCs w:val="22"/>
        </w:rPr>
      </w:pPr>
    </w:p>
    <w:p w:rsidR="00054BC1" w:rsidRPr="00D867ED" w:rsidRDefault="00054BC1" w:rsidP="001C6A00">
      <w:pPr>
        <w:tabs>
          <w:tab w:val="left" w:pos="360"/>
        </w:tabs>
        <w:spacing w:before="120" w:after="120"/>
        <w:jc w:val="both"/>
        <w:rPr>
          <w:rFonts w:ascii="Times New Roman" w:hAnsi="Times New Roman"/>
          <w:iCs/>
          <w:sz w:val="28"/>
          <w:szCs w:val="28"/>
        </w:rPr>
      </w:pPr>
    </w:p>
    <w:p w:rsidR="00054BC1" w:rsidRDefault="00054BC1" w:rsidP="001C6A00">
      <w:pPr>
        <w:tabs>
          <w:tab w:val="left" w:pos="36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</w:p>
    <w:p w:rsidR="00054BC1" w:rsidRDefault="00054BC1" w:rsidP="001C6A00">
      <w:pPr>
        <w:tabs>
          <w:tab w:val="left" w:pos="36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</w:p>
    <w:p w:rsidR="00C41956" w:rsidRPr="00C41956" w:rsidRDefault="00C41956" w:rsidP="00C41956">
      <w:pPr>
        <w:jc w:val="both"/>
        <w:rPr>
          <w:rFonts w:ascii="Times New Roman" w:hAnsi="Times New Roman"/>
        </w:rPr>
      </w:pPr>
    </w:p>
    <w:sectPr w:rsidR="00C41956" w:rsidRPr="00C41956" w:rsidSect="001E22D6">
      <w:pgSz w:w="11907" w:h="16839" w:code="9"/>
      <w:pgMar w:top="1440" w:right="1287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901D3"/>
    <w:multiLevelType w:val="hybridMultilevel"/>
    <w:tmpl w:val="8C6EFD50"/>
    <w:lvl w:ilvl="0" w:tplc="2F8A1A4E">
      <w:start w:val="1"/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544E70FF"/>
    <w:multiLevelType w:val="hybridMultilevel"/>
    <w:tmpl w:val="4C1C3C3A"/>
    <w:lvl w:ilvl="0" w:tplc="329CE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6"/>
    <w:rsid w:val="00054BC1"/>
    <w:rsid w:val="000E5507"/>
    <w:rsid w:val="001C6A00"/>
    <w:rsid w:val="001E22D6"/>
    <w:rsid w:val="00262CBB"/>
    <w:rsid w:val="002E726A"/>
    <w:rsid w:val="00707D2F"/>
    <w:rsid w:val="00914E47"/>
    <w:rsid w:val="00964C22"/>
    <w:rsid w:val="00C41956"/>
    <w:rsid w:val="00C7241F"/>
    <w:rsid w:val="00CA33E7"/>
    <w:rsid w:val="00D43276"/>
    <w:rsid w:val="00D63DA3"/>
    <w:rsid w:val="00D867ED"/>
    <w:rsid w:val="00DA30A0"/>
    <w:rsid w:val="00E17F30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2B404A8-AC09-4F9A-922A-D755257A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95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7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2021-02-24T01:11:00Z</cp:lastPrinted>
  <dcterms:created xsi:type="dcterms:W3CDTF">2021-02-24T01:16:00Z</dcterms:created>
  <dcterms:modified xsi:type="dcterms:W3CDTF">2021-02-24T01:16:00Z</dcterms:modified>
</cp:coreProperties>
</file>